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3F" w:rsidRPr="004410DA" w:rsidRDefault="00A4683F" w:rsidP="00A4683F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4410DA">
        <w:rPr>
          <w:rFonts w:ascii="Times New Roman" w:hAnsi="Times New Roman" w:cs="Times New Roman"/>
          <w:sz w:val="22"/>
          <w:szCs w:val="22"/>
        </w:rPr>
        <w:t>РОССИЙСКАЯ ФЕДЕРАЦИЯ</w:t>
      </w:r>
    </w:p>
    <w:p w:rsidR="00A4683F" w:rsidRPr="004410DA" w:rsidRDefault="00A4683F" w:rsidP="00A4683F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4410DA">
        <w:rPr>
          <w:rFonts w:ascii="Times New Roman" w:hAnsi="Times New Roman" w:cs="Times New Roman"/>
          <w:sz w:val="22"/>
          <w:szCs w:val="22"/>
        </w:rPr>
        <w:t>КАРАЧАЕВО-ЧЕРКЕССКАЯ РЕСПУБЛИКА</w:t>
      </w:r>
    </w:p>
    <w:p w:rsidR="00A4683F" w:rsidRPr="004410DA" w:rsidRDefault="00A4683F" w:rsidP="00A4683F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4410DA">
        <w:rPr>
          <w:rFonts w:ascii="Times New Roman" w:hAnsi="Times New Roman" w:cs="Times New Roman"/>
          <w:sz w:val="22"/>
          <w:szCs w:val="22"/>
        </w:rPr>
        <w:t>ПРИКУБАНСКИЙ МУНИЦИПАЛЬНЫЙ РАЙОН</w:t>
      </w:r>
    </w:p>
    <w:p w:rsidR="00A4683F" w:rsidRPr="004410DA" w:rsidRDefault="00B35E10" w:rsidP="00A4683F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АДМИНИСТРАЦИЯ ТАЛЛЫКСКОГО</w:t>
      </w:r>
      <w:r w:rsidR="00A4683F" w:rsidRPr="004410DA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A4683F" w:rsidRDefault="00B35E10" w:rsidP="00B35E10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35E10" w:rsidRDefault="00B35E10" w:rsidP="00A4683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35E10" w:rsidRPr="00B35E10" w:rsidRDefault="00B35E10" w:rsidP="00A4683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683F" w:rsidRPr="00B35E10" w:rsidRDefault="000A6ACB" w:rsidP="00A4683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30.07.2021</w:t>
      </w:r>
      <w:r w:rsidR="00A4683F" w:rsidRPr="00B35E1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B35E10" w:rsidRPr="00B35E10">
        <w:rPr>
          <w:rFonts w:ascii="Times New Roman" w:hAnsi="Times New Roman" w:cs="Times New Roman"/>
          <w:sz w:val="20"/>
          <w:szCs w:val="20"/>
        </w:rPr>
        <w:t xml:space="preserve">       </w:t>
      </w:r>
      <w:r w:rsidR="00A4683F" w:rsidRPr="00B35E10">
        <w:rPr>
          <w:rFonts w:ascii="Times New Roman" w:hAnsi="Times New Roman" w:cs="Times New Roman"/>
          <w:sz w:val="20"/>
          <w:szCs w:val="20"/>
        </w:rPr>
        <w:t xml:space="preserve"> </w:t>
      </w:r>
      <w:r w:rsidR="00B35E10" w:rsidRPr="00B35E10">
        <w:rPr>
          <w:rFonts w:ascii="Times New Roman" w:hAnsi="Times New Roman" w:cs="Times New Roman"/>
          <w:sz w:val="20"/>
          <w:szCs w:val="20"/>
        </w:rPr>
        <w:t>с. Таллык</w:t>
      </w:r>
      <w:r w:rsidR="00A4683F" w:rsidRPr="00B35E1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13 №  </w:t>
      </w:r>
    </w:p>
    <w:p w:rsidR="009A3B57" w:rsidRPr="00B35E10" w:rsidRDefault="00A4683F" w:rsidP="009A3B57">
      <w:pPr>
        <w:pStyle w:val="a3"/>
        <w:rPr>
          <w:rFonts w:ascii="Times New Roman" w:hAnsi="Times New Roman" w:cs="Times New Roman"/>
          <w:sz w:val="20"/>
          <w:szCs w:val="20"/>
        </w:rPr>
      </w:pPr>
      <w:r w:rsidRPr="00B35E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009F" w:rsidRDefault="009A3B57" w:rsidP="0090009F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5E10">
        <w:rPr>
          <w:rFonts w:ascii="Times New Roman" w:eastAsia="Times New Roman" w:hAnsi="Times New Roman" w:cs="Times New Roman"/>
          <w:b/>
          <w:bCs/>
          <w:sz w:val="20"/>
          <w:szCs w:val="20"/>
        </w:rPr>
        <w:t>Об утверждении Плана мероприятий по реализации Стратегии противодействия экстремизму до 2025 года на территории</w:t>
      </w:r>
      <w:r w:rsidR="00B35E10" w:rsidRPr="00B35E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Таллыкского </w:t>
      </w:r>
      <w:r w:rsidRPr="00B35E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сельского поселения </w:t>
      </w:r>
      <w:r w:rsidRPr="00B35E1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0009F" w:rsidRPr="0090009F" w:rsidRDefault="0090009F" w:rsidP="0090009F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Roboto" w:hAnsi="Roboto"/>
          <w:color w:val="383838"/>
          <w:spacing w:val="3"/>
          <w:sz w:val="21"/>
          <w:szCs w:val="21"/>
        </w:rPr>
        <w:t> </w:t>
      </w:r>
    </w:p>
    <w:p w:rsidR="00322B2B" w:rsidRDefault="0090009F" w:rsidP="00E41B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="00AA555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основании</w:t>
      </w:r>
      <w:r w:rsidR="00B35E10" w:rsidRPr="00B35E1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Федерального закона от 25.07.2002 </w:t>
      </w:r>
      <w:r w:rsidR="00322B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6" w:history="1">
        <w:r w:rsidR="00322B2B">
          <w:rPr>
            <w:rStyle w:val="a5"/>
            <w:rFonts w:ascii="Times New Roman" w:hAnsi="Times New Roman" w:cs="Times New Roman"/>
            <w:color w:val="009544"/>
            <w:sz w:val="20"/>
            <w:szCs w:val="20"/>
            <w:shd w:val="clear" w:color="auto" w:fill="FFFFFF"/>
          </w:rPr>
          <w:t xml:space="preserve">№ </w:t>
        </w:r>
        <w:r w:rsidR="00B35E10" w:rsidRPr="00B35E10">
          <w:rPr>
            <w:rStyle w:val="a5"/>
            <w:rFonts w:ascii="Times New Roman" w:hAnsi="Times New Roman" w:cs="Times New Roman"/>
            <w:color w:val="009544"/>
            <w:sz w:val="20"/>
            <w:szCs w:val="20"/>
            <w:shd w:val="clear" w:color="auto" w:fill="FFFFFF"/>
          </w:rPr>
          <w:t>114-ФЗ</w:t>
        </w:r>
      </w:hyperlink>
      <w:r w:rsidR="00B35E10" w:rsidRPr="00B35E10">
        <w:rPr>
          <w:rFonts w:ascii="Times New Roman" w:hAnsi="Times New Roman" w:cs="Times New Roman"/>
          <w:sz w:val="20"/>
          <w:szCs w:val="20"/>
          <w:shd w:val="clear" w:color="auto" w:fill="FFFFFF"/>
        </w:rPr>
        <w:t> «О противодействии экстремистской деятельности»,</w:t>
      </w:r>
      <w:r w:rsidRPr="0090009F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  <w:r w:rsidRPr="0090009F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Указа Президента Российской </w:t>
      </w: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Федерации от</w:t>
      </w:r>
      <w:r w:rsidRPr="0090009F">
        <w:rPr>
          <w:rFonts w:ascii="Times New Roman" w:hAnsi="Times New Roman" w:cs="Times New Roman"/>
          <w:color w:val="007AD0"/>
          <w:sz w:val="20"/>
          <w:szCs w:val="20"/>
          <w:shd w:val="clear" w:color="auto" w:fill="FFFFFF"/>
        </w:rPr>
        <w:t>28.11.2014 N Пр-2753</w:t>
      </w: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009F">
        <w:rPr>
          <w:rFonts w:ascii="Times New Roman" w:hAnsi="Times New Roman" w:cs="Times New Roman"/>
          <w:color w:val="007AD0"/>
          <w:sz w:val="20"/>
          <w:szCs w:val="20"/>
          <w:shd w:val="clear" w:color="auto" w:fill="FFFFFF"/>
        </w:rPr>
        <w:t xml:space="preserve">"Стратегия противодействия экстремизму в Российской Федерации до 2025 года" </w:t>
      </w:r>
      <w:r w:rsidR="00322B2B" w:rsidRPr="00322B2B">
        <w:rPr>
          <w:rFonts w:ascii="Times New Roman" w:hAnsi="Times New Roman" w:cs="Times New Roman"/>
          <w:sz w:val="20"/>
          <w:szCs w:val="20"/>
        </w:rPr>
        <w:t>Устава Таллыкского сельского поселения, администрация Таллыкского сельского поселения</w:t>
      </w:r>
      <w:r w:rsidR="00322B2B">
        <w:rPr>
          <w:rFonts w:ascii="Times New Roman" w:hAnsi="Times New Roman" w:cs="Times New Roman"/>
          <w:sz w:val="20"/>
          <w:szCs w:val="20"/>
        </w:rPr>
        <w:t>,</w:t>
      </w:r>
    </w:p>
    <w:p w:rsidR="00E41BD6" w:rsidRPr="00E41BD6" w:rsidRDefault="00E41BD6" w:rsidP="00E41BD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35E10" w:rsidRPr="00322B2B" w:rsidRDefault="00322B2B" w:rsidP="00322B2B">
      <w:pPr>
        <w:jc w:val="both"/>
        <w:rPr>
          <w:sz w:val="24"/>
          <w:szCs w:val="24"/>
        </w:rPr>
      </w:pPr>
      <w:r w:rsidRPr="00322B2B">
        <w:rPr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9A3B57" w:rsidRPr="00B35E10" w:rsidRDefault="009A3B57" w:rsidP="009A3B5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5E10">
        <w:rPr>
          <w:rFonts w:eastAsia="Times New Roman" w:cs="Times New Roman"/>
          <w:sz w:val="20"/>
          <w:szCs w:val="20"/>
          <w:lang w:eastAsia="ru-RU"/>
        </w:rPr>
        <w:t xml:space="preserve">Утвердить План мероприятий по реализации Стратегии противодействия экстремизму до 2025 года на территории </w:t>
      </w:r>
      <w:r w:rsidR="00322B2B">
        <w:rPr>
          <w:rFonts w:eastAsia="Times New Roman" w:cs="Times New Roman"/>
          <w:sz w:val="20"/>
          <w:szCs w:val="20"/>
          <w:lang w:eastAsia="ru-RU"/>
        </w:rPr>
        <w:t xml:space="preserve">Таллыкского </w:t>
      </w:r>
      <w:r w:rsidRPr="00B35E10">
        <w:rPr>
          <w:rFonts w:eastAsia="Times New Roman" w:cs="Times New Roman"/>
          <w:sz w:val="20"/>
          <w:szCs w:val="20"/>
          <w:lang w:eastAsia="ru-RU"/>
        </w:rPr>
        <w:t>сельского поселения согласно приложения.</w:t>
      </w:r>
    </w:p>
    <w:p w:rsidR="009A3B57" w:rsidRPr="00B35E10" w:rsidRDefault="009A3B57" w:rsidP="009A3B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5E10">
        <w:rPr>
          <w:rFonts w:eastAsia="Times New Roman" w:cs="Times New Roman"/>
          <w:sz w:val="20"/>
          <w:szCs w:val="20"/>
          <w:lang w:eastAsia="ru-RU"/>
        </w:rPr>
        <w:t>Обна</w:t>
      </w:r>
      <w:r w:rsidR="00AA555E">
        <w:rPr>
          <w:rFonts w:eastAsia="Times New Roman" w:cs="Times New Roman"/>
          <w:sz w:val="20"/>
          <w:szCs w:val="20"/>
          <w:lang w:eastAsia="ru-RU"/>
        </w:rPr>
        <w:t xml:space="preserve">родовать Настоящее постановление </w:t>
      </w:r>
      <w:r w:rsidRPr="00B35E10">
        <w:rPr>
          <w:rFonts w:eastAsia="Times New Roman" w:cs="Times New Roman"/>
          <w:sz w:val="20"/>
          <w:szCs w:val="20"/>
          <w:lang w:eastAsia="ru-RU"/>
        </w:rPr>
        <w:t xml:space="preserve">на информационном стенде </w:t>
      </w:r>
      <w:r w:rsidR="00322B2B">
        <w:rPr>
          <w:rFonts w:eastAsia="Times New Roman" w:cs="Times New Roman"/>
          <w:sz w:val="20"/>
          <w:szCs w:val="20"/>
          <w:lang w:eastAsia="ru-RU"/>
        </w:rPr>
        <w:t xml:space="preserve">Таллыкского </w:t>
      </w:r>
      <w:r w:rsidRPr="00B35E10">
        <w:rPr>
          <w:rFonts w:eastAsia="Times New Roman" w:cs="Times New Roman"/>
          <w:sz w:val="20"/>
          <w:szCs w:val="20"/>
          <w:lang w:eastAsia="ru-RU"/>
        </w:rPr>
        <w:t>сельского поселения.</w:t>
      </w:r>
    </w:p>
    <w:p w:rsidR="009A3B57" w:rsidRPr="00B35E10" w:rsidRDefault="009A3B57" w:rsidP="009A3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35E10">
        <w:rPr>
          <w:rFonts w:eastAsia="Times New Roman" w:cs="Times New Roman"/>
          <w:sz w:val="20"/>
          <w:szCs w:val="20"/>
          <w:lang w:eastAsia="ru-RU"/>
        </w:rPr>
        <w:t>Контроль за выполнением настоящего постановления оставляю за собой.</w:t>
      </w:r>
    </w:p>
    <w:p w:rsidR="009A3B57" w:rsidRPr="00B35E10" w:rsidRDefault="009A3B57" w:rsidP="009A3B57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35E10">
        <w:rPr>
          <w:rFonts w:eastAsia="Times New Roman" w:cs="Times New Roman"/>
          <w:sz w:val="20"/>
          <w:szCs w:val="20"/>
          <w:lang w:eastAsia="ru-RU"/>
        </w:rPr>
        <w:t> </w:t>
      </w:r>
    </w:p>
    <w:p w:rsidR="009A3B57" w:rsidRPr="00B35E10" w:rsidRDefault="009A3B57" w:rsidP="00B35E1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35E10">
        <w:rPr>
          <w:rFonts w:eastAsia="Times New Roman" w:cs="Times New Roman"/>
          <w:sz w:val="20"/>
          <w:szCs w:val="20"/>
          <w:lang w:eastAsia="ru-RU"/>
        </w:rPr>
        <w:t>Глава администрации</w:t>
      </w:r>
    </w:p>
    <w:p w:rsidR="009A3B57" w:rsidRPr="00B35E10" w:rsidRDefault="00B35E10" w:rsidP="00B35E1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35E10">
        <w:rPr>
          <w:rFonts w:eastAsia="Times New Roman" w:cs="Times New Roman"/>
          <w:sz w:val="20"/>
          <w:szCs w:val="20"/>
          <w:lang w:eastAsia="ru-RU"/>
        </w:rPr>
        <w:t>Таллыкского</w:t>
      </w:r>
      <w:r w:rsidR="009A3B57" w:rsidRPr="00B35E10">
        <w:rPr>
          <w:rFonts w:eastAsia="Times New Roman" w:cs="Times New Roman"/>
          <w:sz w:val="20"/>
          <w:szCs w:val="20"/>
          <w:lang w:eastAsia="ru-RU"/>
        </w:rPr>
        <w:t xml:space="preserve"> сельского поселения                                       </w:t>
      </w:r>
      <w:r w:rsidRPr="00B35E10">
        <w:rPr>
          <w:rFonts w:eastAsia="Times New Roman" w:cs="Times New Roman"/>
          <w:sz w:val="20"/>
          <w:szCs w:val="20"/>
          <w:lang w:eastAsia="ru-RU"/>
        </w:rPr>
        <w:t xml:space="preserve">     </w:t>
      </w:r>
      <w:r w:rsidR="009A3B57" w:rsidRPr="00B35E10">
        <w:rPr>
          <w:rFonts w:eastAsia="Times New Roman" w:cs="Times New Roman"/>
          <w:sz w:val="20"/>
          <w:szCs w:val="20"/>
          <w:lang w:eastAsia="ru-RU"/>
        </w:rPr>
        <w:t xml:space="preserve">         </w:t>
      </w:r>
      <w:r w:rsidRPr="00B35E10">
        <w:rPr>
          <w:rFonts w:eastAsia="Times New Roman" w:cs="Times New Roman"/>
          <w:sz w:val="20"/>
          <w:szCs w:val="20"/>
          <w:lang w:eastAsia="ru-RU"/>
        </w:rPr>
        <w:t xml:space="preserve">А.А. </w:t>
      </w:r>
      <w:proofErr w:type="spellStart"/>
      <w:r w:rsidRPr="00B35E10">
        <w:rPr>
          <w:rFonts w:eastAsia="Times New Roman" w:cs="Times New Roman"/>
          <w:sz w:val="20"/>
          <w:szCs w:val="20"/>
          <w:lang w:eastAsia="ru-RU"/>
        </w:rPr>
        <w:t>Эдиев</w:t>
      </w:r>
      <w:proofErr w:type="spellEnd"/>
    </w:p>
    <w:p w:rsidR="009A3B57" w:rsidRPr="00B35E10" w:rsidRDefault="009A3B57" w:rsidP="009A3B57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35E10">
        <w:rPr>
          <w:rFonts w:eastAsia="Times New Roman" w:cs="Times New Roman"/>
          <w:sz w:val="20"/>
          <w:szCs w:val="20"/>
          <w:lang w:eastAsia="ru-RU"/>
        </w:rPr>
        <w:t> </w:t>
      </w:r>
    </w:p>
    <w:p w:rsidR="009A3B57" w:rsidRPr="00B35E10" w:rsidRDefault="009A3B57" w:rsidP="009A3B57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35E10">
        <w:rPr>
          <w:rFonts w:eastAsia="Times New Roman" w:cs="Times New Roman"/>
          <w:sz w:val="20"/>
          <w:szCs w:val="20"/>
          <w:lang w:eastAsia="ru-RU"/>
        </w:rPr>
        <w:t> </w:t>
      </w:r>
    </w:p>
    <w:p w:rsidR="009A3B57" w:rsidRPr="00B35E10" w:rsidRDefault="009A3B57" w:rsidP="009A3B57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35E10">
        <w:rPr>
          <w:rFonts w:eastAsia="Times New Roman" w:cs="Times New Roman"/>
          <w:sz w:val="20"/>
          <w:szCs w:val="20"/>
          <w:lang w:eastAsia="ru-RU"/>
        </w:rPr>
        <w:t> </w:t>
      </w:r>
    </w:p>
    <w:p w:rsidR="009A3B57" w:rsidRPr="00B35E10" w:rsidRDefault="009A3B57" w:rsidP="009A3B57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35E10">
        <w:rPr>
          <w:rFonts w:eastAsia="Times New Roman" w:cs="Times New Roman"/>
          <w:sz w:val="20"/>
          <w:szCs w:val="20"/>
          <w:lang w:eastAsia="ru-RU"/>
        </w:rPr>
        <w:t> </w:t>
      </w:r>
    </w:p>
    <w:p w:rsidR="00322B2B" w:rsidRDefault="00322B2B" w:rsidP="00322B2B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AA555E" w:rsidRPr="00B35E10" w:rsidRDefault="00AA555E" w:rsidP="00322B2B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322B2B" w:rsidRPr="00B35E10" w:rsidRDefault="00322B2B" w:rsidP="00322B2B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B35E10">
        <w:rPr>
          <w:rFonts w:eastAsia="Times New Roman" w:cs="Times New Roman"/>
          <w:sz w:val="20"/>
          <w:szCs w:val="20"/>
          <w:lang w:eastAsia="ru-RU"/>
        </w:rPr>
        <w:lastRenderedPageBreak/>
        <w:t> Приложение</w:t>
      </w:r>
    </w:p>
    <w:p w:rsidR="00322B2B" w:rsidRPr="00B35E10" w:rsidRDefault="00ED1C9A" w:rsidP="00322B2B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к постановлению </w:t>
      </w:r>
      <w:r w:rsidR="00322B2B" w:rsidRPr="00B35E10">
        <w:rPr>
          <w:rFonts w:eastAsia="Times New Roman" w:cs="Times New Roman"/>
          <w:sz w:val="20"/>
          <w:szCs w:val="20"/>
          <w:lang w:eastAsia="ru-RU"/>
        </w:rPr>
        <w:t>администрации</w:t>
      </w:r>
    </w:p>
    <w:p w:rsidR="00322B2B" w:rsidRPr="00B35E10" w:rsidRDefault="00ED1C9A" w:rsidP="00322B2B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Таллыкского</w:t>
      </w:r>
      <w:r w:rsidR="00322B2B" w:rsidRPr="00B35E10">
        <w:rPr>
          <w:rFonts w:eastAsia="Times New Roman" w:cs="Times New Roman"/>
          <w:sz w:val="20"/>
          <w:szCs w:val="20"/>
          <w:lang w:eastAsia="ru-RU"/>
        </w:rPr>
        <w:t xml:space="preserve"> СП </w:t>
      </w:r>
    </w:p>
    <w:p w:rsidR="00322B2B" w:rsidRPr="00B35E10" w:rsidRDefault="000A6ACB" w:rsidP="00322B2B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от 30.07. 2021 № 13</w:t>
      </w:r>
    </w:p>
    <w:p w:rsidR="00322B2B" w:rsidRDefault="00322B2B" w:rsidP="00E41BD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322B2B" w:rsidRPr="00B35E10" w:rsidRDefault="00322B2B" w:rsidP="00322B2B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B35E1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План мероприятий </w:t>
      </w:r>
    </w:p>
    <w:p w:rsidR="00322B2B" w:rsidRPr="00B35E10" w:rsidRDefault="00322B2B" w:rsidP="00322B2B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B35E1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по реализации Стратегии противодействия экстремизму до 2025 года </w:t>
      </w:r>
    </w:p>
    <w:p w:rsidR="00322B2B" w:rsidRDefault="00322B2B" w:rsidP="00322B2B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B35E1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на территории </w:t>
      </w:r>
      <w:r w:rsidR="00ED1C9A">
        <w:rPr>
          <w:rFonts w:eastAsia="Times New Roman" w:cs="Times New Roman"/>
          <w:b/>
          <w:bCs/>
          <w:sz w:val="20"/>
          <w:szCs w:val="20"/>
          <w:lang w:eastAsia="ru-RU"/>
        </w:rPr>
        <w:t>Таллыкского</w:t>
      </w:r>
      <w:r w:rsidRPr="00B35E1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сельского поселения</w:t>
      </w:r>
    </w:p>
    <w:p w:rsidR="002E2B11" w:rsidRPr="00322B2B" w:rsidRDefault="002E2B11" w:rsidP="00E41BD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"/>
        <w:gridCol w:w="2911"/>
        <w:gridCol w:w="1533"/>
        <w:gridCol w:w="1869"/>
      </w:tblGrid>
      <w:tr w:rsidR="00ED1C9A" w:rsidTr="0069178A">
        <w:tc>
          <w:tcPr>
            <w:tcW w:w="486" w:type="dxa"/>
          </w:tcPr>
          <w:p w:rsidR="00ED1C9A" w:rsidRDefault="00ED1C9A" w:rsidP="00ED1C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11" w:type="dxa"/>
          </w:tcPr>
          <w:p w:rsidR="00ED1C9A" w:rsidRDefault="00ED1C9A" w:rsidP="00ED1C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33" w:type="dxa"/>
            <w:vAlign w:val="center"/>
          </w:tcPr>
          <w:p w:rsidR="00ED1C9A" w:rsidRPr="00B35E10" w:rsidRDefault="00ED1C9A" w:rsidP="00ED1C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69" w:type="dxa"/>
            <w:vAlign w:val="center"/>
          </w:tcPr>
          <w:p w:rsidR="00ED1C9A" w:rsidRPr="00B35E10" w:rsidRDefault="00ED1C9A" w:rsidP="00ED1C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  <w:p w:rsidR="00ED1C9A" w:rsidRPr="00B35E10" w:rsidRDefault="00ED1C9A" w:rsidP="00ED1C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ED1C9A" w:rsidTr="0069178A">
        <w:tc>
          <w:tcPr>
            <w:tcW w:w="486" w:type="dxa"/>
          </w:tcPr>
          <w:p w:rsidR="00ED1C9A" w:rsidRDefault="00ED1C9A" w:rsidP="00ED1C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1" w:type="dxa"/>
          </w:tcPr>
          <w:p w:rsidR="00ED1C9A" w:rsidRDefault="00ED1C9A" w:rsidP="00ED1C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3" w:type="dxa"/>
          </w:tcPr>
          <w:p w:rsidR="00ED1C9A" w:rsidRDefault="00ED1C9A" w:rsidP="00ED1C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9" w:type="dxa"/>
          </w:tcPr>
          <w:p w:rsidR="00ED1C9A" w:rsidRDefault="00ED1C9A" w:rsidP="00ED1C9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D1C9A" w:rsidTr="0069178A">
        <w:tc>
          <w:tcPr>
            <w:tcW w:w="486" w:type="dxa"/>
          </w:tcPr>
          <w:p w:rsidR="00ED1C9A" w:rsidRDefault="00ED1C9A" w:rsidP="00ED1C9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1" w:type="dxa"/>
          </w:tcPr>
          <w:p w:rsidR="00ED1C9A" w:rsidRDefault="00ED1C9A" w:rsidP="00ED1C9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1.В сфере правоохранительной деятельности </w:t>
            </w: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мероприятий.</w:t>
            </w:r>
          </w:p>
        </w:tc>
        <w:tc>
          <w:tcPr>
            <w:tcW w:w="1533" w:type="dxa"/>
          </w:tcPr>
          <w:p w:rsidR="00ED1C9A" w:rsidRDefault="00ED1C9A" w:rsidP="00ED1C9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869" w:type="dxa"/>
          </w:tcPr>
          <w:p w:rsidR="00ED1C9A" w:rsidRDefault="00ED1C9A" w:rsidP="00ED1C9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участковый уполномоченный (по согласованию</w:t>
            </w:r>
          </w:p>
        </w:tc>
      </w:tr>
      <w:tr w:rsidR="00ED1C9A" w:rsidTr="0069178A">
        <w:tc>
          <w:tcPr>
            <w:tcW w:w="486" w:type="dxa"/>
          </w:tcPr>
          <w:p w:rsidR="00ED1C9A" w:rsidRDefault="00ED1C9A" w:rsidP="00ED1C9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vAlign w:val="center"/>
          </w:tcPr>
          <w:p w:rsidR="00ED1C9A" w:rsidRPr="00B35E10" w:rsidRDefault="000D3C45" w:rsidP="00ED1C9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  <w:r w:rsidR="00ED1C9A"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В сфере государственной национальной политики</w:t>
            </w: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Проведение мониторинга состояния межнациональных (межэтнических) и межконфессиональных отношений, социально-политической ситуации и раннего предупреждения межнациональных конфликтов на территории сельского поселения в целях выявления причин и условий экстремистских проявлений и минимизации их последствий</w:t>
            </w:r>
          </w:p>
        </w:tc>
        <w:tc>
          <w:tcPr>
            <w:tcW w:w="1533" w:type="dxa"/>
          </w:tcPr>
          <w:p w:rsidR="000D3C45" w:rsidRPr="00B35E10" w:rsidRDefault="000D3C45" w:rsidP="000D3C4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ED1C9A" w:rsidRDefault="00ED1C9A" w:rsidP="00ED1C9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</w:tcPr>
          <w:p w:rsidR="000D3C45" w:rsidRPr="00ED1C9A" w:rsidRDefault="000D3C45" w:rsidP="000D3C4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участковый уполномоченный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</w:t>
            </w:r>
          </w:p>
          <w:p w:rsidR="00ED1C9A" w:rsidRDefault="00ED1C9A" w:rsidP="00ED1C9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9178A" w:rsidTr="0069178A">
        <w:tc>
          <w:tcPr>
            <w:tcW w:w="486" w:type="dxa"/>
          </w:tcPr>
          <w:p w:rsidR="0069178A" w:rsidRDefault="0069178A" w:rsidP="0069178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vAlign w:val="center"/>
          </w:tcPr>
          <w:p w:rsidR="0069178A" w:rsidRPr="00B35E10" w:rsidRDefault="0069178A" w:rsidP="0069178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мероприятий по вопросам миграции с участием представителей территориального органа Федеральной миграционной службы Российской Федерации, межрайонной прокуратуры, администрации района,</w:t>
            </w:r>
          </w:p>
          <w:p w:rsidR="0069178A" w:rsidRPr="00B35E10" w:rsidRDefault="0069178A" w:rsidP="0069178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проблемам регулирования миграционных процессов; по </w:t>
            </w: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проблемам регулирования социально-трудовых отношений с безработным местным населением и с иностранными работниками; по вопросам интеграции и культурной адаптации мигрантов</w:t>
            </w:r>
          </w:p>
        </w:tc>
        <w:tc>
          <w:tcPr>
            <w:tcW w:w="1533" w:type="dxa"/>
          </w:tcPr>
          <w:p w:rsidR="0069178A" w:rsidRPr="00B35E10" w:rsidRDefault="0069178A" w:rsidP="0069178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  <w:p w:rsidR="0069178A" w:rsidRDefault="0069178A" w:rsidP="0069178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</w:tcPr>
          <w:p w:rsidR="0069178A" w:rsidRDefault="0069178A" w:rsidP="0069178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Администрация, участковый уполномоченный (по согласованию)</w:t>
            </w:r>
          </w:p>
        </w:tc>
      </w:tr>
      <w:tr w:rsidR="0041010E" w:rsidTr="0069178A">
        <w:tc>
          <w:tcPr>
            <w:tcW w:w="486" w:type="dxa"/>
          </w:tcPr>
          <w:p w:rsidR="0041010E" w:rsidRDefault="0041010E" w:rsidP="0041010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vAlign w:val="center"/>
          </w:tcPr>
          <w:p w:rsidR="0041010E" w:rsidRPr="00B35E10" w:rsidRDefault="0041010E" w:rsidP="0041010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В сфере государственной информационной политики Информационное сопровождение деятельности администрации сельского поселения, направленной на противодействие экстремизму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в средствах массовой информации, в информационно-телекоммуникационных сетях, включая сеть «Интернет», материалов В сфере образования и государственной молодежной политики, направленных на формирование в обществе нетерпимого отношения к распространению экстремизма</w:t>
            </w:r>
          </w:p>
        </w:tc>
        <w:tc>
          <w:tcPr>
            <w:tcW w:w="1533" w:type="dxa"/>
          </w:tcPr>
          <w:p w:rsidR="0041010E" w:rsidRPr="00B35E10" w:rsidRDefault="0041010E" w:rsidP="0041010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41010E" w:rsidRDefault="0041010E" w:rsidP="0041010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</w:tcPr>
          <w:p w:rsidR="0041010E" w:rsidRDefault="0041010E" w:rsidP="0041010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Администрация, участковый уполномоченный (по согласованию)</w:t>
            </w:r>
          </w:p>
        </w:tc>
      </w:tr>
      <w:tr w:rsidR="0041010E" w:rsidTr="0069178A">
        <w:tc>
          <w:tcPr>
            <w:tcW w:w="486" w:type="dxa"/>
          </w:tcPr>
          <w:p w:rsidR="0041010E" w:rsidRDefault="0041010E" w:rsidP="0041010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vAlign w:val="center"/>
          </w:tcPr>
          <w:p w:rsidR="0041010E" w:rsidRPr="00B35E10" w:rsidRDefault="0041010E" w:rsidP="0041010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бесед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противостоять социально опасному поведению, в том числе вовлечению в экстремистскую деятельность</w:t>
            </w:r>
          </w:p>
        </w:tc>
        <w:tc>
          <w:tcPr>
            <w:tcW w:w="1533" w:type="dxa"/>
          </w:tcPr>
          <w:p w:rsidR="0041010E" w:rsidRPr="00B35E10" w:rsidRDefault="0041010E" w:rsidP="0041010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41010E" w:rsidRDefault="0041010E" w:rsidP="0041010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</w:tcPr>
          <w:p w:rsidR="0041010E" w:rsidRDefault="0041010E" w:rsidP="0041010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Администрация, участковый уполномоченный (по согласованию)</w:t>
            </w:r>
          </w:p>
        </w:tc>
      </w:tr>
      <w:tr w:rsidR="0041010E" w:rsidTr="00687B82">
        <w:tc>
          <w:tcPr>
            <w:tcW w:w="486" w:type="dxa"/>
          </w:tcPr>
          <w:p w:rsidR="0041010E" w:rsidRDefault="0041010E" w:rsidP="0041010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</w:tcPr>
          <w:p w:rsidR="0041010E" w:rsidRPr="00B35E10" w:rsidRDefault="0041010E" w:rsidP="0041010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профилактику экстремизма  в СДК, библиотеке</w:t>
            </w:r>
          </w:p>
        </w:tc>
        <w:tc>
          <w:tcPr>
            <w:tcW w:w="1533" w:type="dxa"/>
          </w:tcPr>
          <w:p w:rsidR="0041010E" w:rsidRPr="00B35E10" w:rsidRDefault="0041010E" w:rsidP="0041010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</w:tcPr>
          <w:p w:rsidR="0041010E" w:rsidRPr="00B35E10" w:rsidRDefault="0041010E" w:rsidP="0041010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10E" w:rsidTr="0069178A">
        <w:tc>
          <w:tcPr>
            <w:tcW w:w="486" w:type="dxa"/>
          </w:tcPr>
          <w:p w:rsidR="0041010E" w:rsidRDefault="0041010E" w:rsidP="0041010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vAlign w:val="center"/>
          </w:tcPr>
          <w:p w:rsidR="00E41BD6" w:rsidRDefault="00E41BD6" w:rsidP="00E41BD6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  <w:r w:rsidR="0041010E"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Организационные мероприятия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E41BD6" w:rsidRPr="00B35E10" w:rsidRDefault="00E41BD6" w:rsidP="00E41BD6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 Подготовка на рассмотрение вопросов в сфере профилактики возникновения конфликтов на межнациональной почве, противодействия экстремизму на заседаниях Совета сельского поселения</w:t>
            </w:r>
          </w:p>
          <w:p w:rsidR="0041010E" w:rsidRPr="00B35E10" w:rsidRDefault="00E41BD6" w:rsidP="00E41BD6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</w:tcPr>
          <w:p w:rsidR="0041010E" w:rsidRPr="00B35E10" w:rsidRDefault="0041010E" w:rsidP="0041010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</w:tcPr>
          <w:p w:rsidR="0041010E" w:rsidRPr="00B35E10" w:rsidRDefault="0041010E" w:rsidP="0041010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70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1417"/>
        <w:gridCol w:w="1121"/>
        <w:gridCol w:w="97"/>
        <w:gridCol w:w="1320"/>
        <w:gridCol w:w="97"/>
        <w:gridCol w:w="2538"/>
      </w:tblGrid>
      <w:tr w:rsidR="009A3B57" w:rsidRPr="00B35E10" w:rsidTr="0060673F">
        <w:trPr>
          <w:trHeight w:val="138"/>
          <w:tblCellSpacing w:w="15" w:type="dxa"/>
        </w:trPr>
        <w:tc>
          <w:tcPr>
            <w:tcW w:w="383" w:type="dxa"/>
            <w:vAlign w:val="center"/>
            <w:hideMark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545" w:type="dxa"/>
            <w:gridSpan w:val="6"/>
            <w:vAlign w:val="center"/>
            <w:hideMark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0673F" w:rsidRPr="00B35E10" w:rsidTr="00ED1C9A">
        <w:trPr>
          <w:trHeight w:val="138"/>
          <w:tblCellSpacing w:w="15" w:type="dxa"/>
        </w:trPr>
        <w:tc>
          <w:tcPr>
            <w:tcW w:w="383" w:type="dxa"/>
            <w:vAlign w:val="center"/>
            <w:hideMark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gridSpan w:val="2"/>
            <w:vAlign w:val="center"/>
            <w:hideMark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2"/>
            <w:vAlign w:val="center"/>
            <w:hideMark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0" w:type="dxa"/>
            <w:gridSpan w:val="2"/>
            <w:vAlign w:val="center"/>
            <w:hideMark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3B57" w:rsidRPr="00B35E10" w:rsidTr="00ED1C9A">
        <w:trPr>
          <w:trHeight w:val="138"/>
          <w:tblCellSpacing w:w="15" w:type="dxa"/>
        </w:trPr>
        <w:tc>
          <w:tcPr>
            <w:tcW w:w="383" w:type="dxa"/>
            <w:vAlign w:val="center"/>
            <w:hideMark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6"/>
            <w:vAlign w:val="center"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0673F" w:rsidRPr="00B35E10" w:rsidTr="00ED1C9A">
        <w:trPr>
          <w:trHeight w:val="138"/>
          <w:tblCellSpacing w:w="15" w:type="dxa"/>
        </w:trPr>
        <w:tc>
          <w:tcPr>
            <w:tcW w:w="383" w:type="dxa"/>
            <w:vAlign w:val="center"/>
            <w:hideMark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gridSpan w:val="2"/>
            <w:vAlign w:val="center"/>
            <w:hideMark/>
          </w:tcPr>
          <w:p w:rsidR="000A6ACB" w:rsidRPr="00B35E10" w:rsidRDefault="000A6ACB" w:rsidP="000A6AC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9A3B57" w:rsidRPr="00B35E10" w:rsidRDefault="009A3B57" w:rsidP="000A6AC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0" w:type="dxa"/>
            <w:gridSpan w:val="2"/>
            <w:vAlign w:val="center"/>
            <w:hideMark/>
          </w:tcPr>
          <w:p w:rsidR="009A3B57" w:rsidRPr="00B35E10" w:rsidRDefault="009A3B57" w:rsidP="000A6AC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0673F" w:rsidRPr="00B35E10" w:rsidTr="00ED1C9A">
        <w:trPr>
          <w:trHeight w:val="138"/>
          <w:tblCellSpacing w:w="15" w:type="dxa"/>
        </w:trPr>
        <w:tc>
          <w:tcPr>
            <w:tcW w:w="383" w:type="dxa"/>
            <w:vAlign w:val="center"/>
            <w:hideMark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gridSpan w:val="2"/>
            <w:vAlign w:val="center"/>
            <w:hideMark/>
          </w:tcPr>
          <w:p w:rsidR="009A3B57" w:rsidRPr="00B35E10" w:rsidRDefault="009A3B57" w:rsidP="000A6AC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2"/>
            <w:vAlign w:val="center"/>
            <w:hideMark/>
          </w:tcPr>
          <w:p w:rsidR="009A3B57" w:rsidRPr="00B35E10" w:rsidRDefault="009A3B57" w:rsidP="000A6AC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0" w:type="dxa"/>
            <w:gridSpan w:val="2"/>
            <w:vAlign w:val="center"/>
            <w:hideMark/>
          </w:tcPr>
          <w:p w:rsidR="009A3B57" w:rsidRPr="00B35E10" w:rsidRDefault="009A3B57" w:rsidP="000A6AC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3B57" w:rsidRPr="00B35E10" w:rsidTr="0069178A">
        <w:trPr>
          <w:trHeight w:val="138"/>
          <w:tblCellSpacing w:w="15" w:type="dxa"/>
        </w:trPr>
        <w:tc>
          <w:tcPr>
            <w:tcW w:w="383" w:type="dxa"/>
            <w:vAlign w:val="center"/>
            <w:hideMark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  <w:gridSpan w:val="6"/>
            <w:vAlign w:val="center"/>
          </w:tcPr>
          <w:p w:rsidR="009A3B57" w:rsidRPr="00B35E10" w:rsidRDefault="009A3B57" w:rsidP="000A6AC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0673F" w:rsidRPr="00B35E10" w:rsidTr="00ED1C9A">
        <w:trPr>
          <w:trHeight w:val="138"/>
          <w:tblCellSpacing w:w="15" w:type="dxa"/>
        </w:trPr>
        <w:tc>
          <w:tcPr>
            <w:tcW w:w="383" w:type="dxa"/>
            <w:vAlign w:val="center"/>
            <w:hideMark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gridSpan w:val="2"/>
            <w:vAlign w:val="center"/>
            <w:hideMark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2"/>
            <w:vAlign w:val="center"/>
            <w:hideMark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0" w:type="dxa"/>
            <w:gridSpan w:val="2"/>
            <w:vAlign w:val="center"/>
            <w:hideMark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10E" w:rsidRPr="00B35E10" w:rsidTr="0041010E">
        <w:trPr>
          <w:gridAfter w:val="1"/>
          <w:wAfter w:w="2493" w:type="dxa"/>
          <w:trHeight w:val="138"/>
          <w:tblCellSpacing w:w="15" w:type="dxa"/>
        </w:trPr>
        <w:tc>
          <w:tcPr>
            <w:tcW w:w="383" w:type="dxa"/>
            <w:vAlign w:val="center"/>
            <w:hideMark/>
          </w:tcPr>
          <w:p w:rsidR="0041010E" w:rsidRPr="00B35E10" w:rsidRDefault="0041010E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  <w:hideMark/>
          </w:tcPr>
          <w:p w:rsidR="0041010E" w:rsidRPr="00B35E10" w:rsidRDefault="0041010E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1010E" w:rsidRPr="00B35E10" w:rsidRDefault="0041010E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gridSpan w:val="4"/>
            <w:vAlign w:val="center"/>
            <w:hideMark/>
          </w:tcPr>
          <w:p w:rsidR="0041010E" w:rsidRPr="00B35E10" w:rsidRDefault="0041010E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10E" w:rsidRPr="00B35E10" w:rsidTr="0041010E">
        <w:trPr>
          <w:gridAfter w:val="1"/>
          <w:wAfter w:w="2493" w:type="dxa"/>
          <w:trHeight w:val="138"/>
          <w:tblCellSpacing w:w="15" w:type="dxa"/>
        </w:trPr>
        <w:tc>
          <w:tcPr>
            <w:tcW w:w="383" w:type="dxa"/>
            <w:vAlign w:val="center"/>
            <w:hideMark/>
          </w:tcPr>
          <w:p w:rsidR="0041010E" w:rsidRPr="00B35E10" w:rsidRDefault="0041010E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  <w:hideMark/>
          </w:tcPr>
          <w:p w:rsidR="0041010E" w:rsidRPr="00B35E10" w:rsidRDefault="0041010E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gridSpan w:val="4"/>
            <w:vAlign w:val="center"/>
            <w:hideMark/>
          </w:tcPr>
          <w:p w:rsidR="0041010E" w:rsidRPr="00B35E10" w:rsidRDefault="0041010E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1010E" w:rsidRPr="00B35E10" w:rsidRDefault="0041010E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5E1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3B57" w:rsidRPr="00B35E10" w:rsidTr="0041010E">
        <w:trPr>
          <w:trHeight w:val="138"/>
          <w:tblCellSpacing w:w="15" w:type="dxa"/>
        </w:trPr>
        <w:tc>
          <w:tcPr>
            <w:tcW w:w="383" w:type="dxa"/>
            <w:vAlign w:val="center"/>
            <w:hideMark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  <w:gridSpan w:val="6"/>
            <w:vAlign w:val="center"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10E" w:rsidRPr="00B35E10" w:rsidTr="0041010E">
        <w:trPr>
          <w:gridAfter w:val="4"/>
          <w:wAfter w:w="4007" w:type="dxa"/>
          <w:trHeight w:val="3526"/>
          <w:tblCellSpacing w:w="15" w:type="dxa"/>
        </w:trPr>
        <w:tc>
          <w:tcPr>
            <w:tcW w:w="383" w:type="dxa"/>
            <w:vAlign w:val="center"/>
            <w:hideMark/>
          </w:tcPr>
          <w:p w:rsidR="0041010E" w:rsidRPr="00B35E10" w:rsidRDefault="0041010E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41010E" w:rsidRPr="00B35E10" w:rsidRDefault="0041010E" w:rsidP="0060673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3B57" w:rsidRPr="00B35E10" w:rsidTr="0041010E">
        <w:trPr>
          <w:trHeight w:val="226"/>
          <w:tblCellSpacing w:w="15" w:type="dxa"/>
        </w:trPr>
        <w:tc>
          <w:tcPr>
            <w:tcW w:w="383" w:type="dxa"/>
            <w:vAlign w:val="center"/>
            <w:hideMark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  <w:gridSpan w:val="6"/>
            <w:vAlign w:val="center"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10E" w:rsidRPr="00B35E10" w:rsidTr="0041010E">
        <w:trPr>
          <w:gridAfter w:val="3"/>
          <w:wAfter w:w="3910" w:type="dxa"/>
          <w:trHeight w:val="2433"/>
          <w:tblCellSpacing w:w="15" w:type="dxa"/>
        </w:trPr>
        <w:tc>
          <w:tcPr>
            <w:tcW w:w="383" w:type="dxa"/>
            <w:vAlign w:val="center"/>
            <w:hideMark/>
          </w:tcPr>
          <w:p w:rsidR="0041010E" w:rsidRPr="00B35E10" w:rsidRDefault="0041010E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gridSpan w:val="3"/>
            <w:vAlign w:val="center"/>
            <w:hideMark/>
          </w:tcPr>
          <w:p w:rsidR="0041010E" w:rsidRPr="00B35E10" w:rsidRDefault="0041010E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10E" w:rsidRPr="00B35E10" w:rsidTr="00ED1C9A">
        <w:trPr>
          <w:gridAfter w:val="4"/>
          <w:wAfter w:w="4007" w:type="dxa"/>
          <w:trHeight w:val="1433"/>
          <w:tblCellSpacing w:w="15" w:type="dxa"/>
        </w:trPr>
        <w:tc>
          <w:tcPr>
            <w:tcW w:w="383" w:type="dxa"/>
            <w:vAlign w:val="center"/>
            <w:hideMark/>
          </w:tcPr>
          <w:p w:rsidR="0041010E" w:rsidRPr="00B35E10" w:rsidRDefault="0041010E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gridSpan w:val="2"/>
            <w:vAlign w:val="center"/>
            <w:hideMark/>
          </w:tcPr>
          <w:p w:rsidR="0041010E" w:rsidRPr="00B35E10" w:rsidRDefault="0041010E" w:rsidP="0060673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3B57" w:rsidRPr="00B35E10" w:rsidTr="0041010E">
        <w:trPr>
          <w:trHeight w:val="226"/>
          <w:tblCellSpacing w:w="15" w:type="dxa"/>
        </w:trPr>
        <w:tc>
          <w:tcPr>
            <w:tcW w:w="383" w:type="dxa"/>
            <w:vAlign w:val="center"/>
            <w:hideMark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  <w:gridSpan w:val="6"/>
            <w:vAlign w:val="center"/>
          </w:tcPr>
          <w:p w:rsidR="009A3B57" w:rsidRPr="00B35E10" w:rsidRDefault="009A3B57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10E" w:rsidRPr="00B35E10" w:rsidTr="0041010E">
        <w:trPr>
          <w:gridAfter w:val="4"/>
          <w:wAfter w:w="4007" w:type="dxa"/>
          <w:trHeight w:val="1926"/>
          <w:tblCellSpacing w:w="15" w:type="dxa"/>
        </w:trPr>
        <w:tc>
          <w:tcPr>
            <w:tcW w:w="383" w:type="dxa"/>
            <w:vAlign w:val="center"/>
            <w:hideMark/>
          </w:tcPr>
          <w:p w:rsidR="0041010E" w:rsidRPr="00B35E10" w:rsidRDefault="0041010E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41010E" w:rsidRPr="00B35E10" w:rsidRDefault="0041010E" w:rsidP="009A3B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3DD5" w:rsidRPr="00B35E10" w:rsidRDefault="008A3DD5" w:rsidP="0060673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</w:p>
    <w:sectPr w:rsidR="008A3DD5" w:rsidRPr="00B35E10" w:rsidSect="0060673F">
      <w:pgSz w:w="8400" w:h="11900"/>
      <w:pgMar w:top="360" w:right="360" w:bottom="28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B423C"/>
    <w:multiLevelType w:val="multilevel"/>
    <w:tmpl w:val="4D80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3F"/>
    <w:rsid w:val="000A6ACB"/>
    <w:rsid w:val="000D3C45"/>
    <w:rsid w:val="002E2B11"/>
    <w:rsid w:val="00322B2B"/>
    <w:rsid w:val="0041010E"/>
    <w:rsid w:val="005F7673"/>
    <w:rsid w:val="0060673F"/>
    <w:rsid w:val="0069178A"/>
    <w:rsid w:val="007873EA"/>
    <w:rsid w:val="008A3DD5"/>
    <w:rsid w:val="0090009F"/>
    <w:rsid w:val="009A3B57"/>
    <w:rsid w:val="00A4683F"/>
    <w:rsid w:val="00AA555E"/>
    <w:rsid w:val="00B35E10"/>
    <w:rsid w:val="00C5247A"/>
    <w:rsid w:val="00DE71DE"/>
    <w:rsid w:val="00E41BD6"/>
    <w:rsid w:val="00E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E5F9"/>
  <w15:docId w15:val="{D4414CA1-36A7-45BD-AF66-3DA2DAB6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8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9A3B57"/>
    <w:pPr>
      <w:ind w:left="720"/>
      <w:contextualSpacing/>
    </w:pPr>
  </w:style>
  <w:style w:type="character" w:styleId="a5">
    <w:name w:val="Hyperlink"/>
    <w:uiPriority w:val="99"/>
    <w:semiHidden/>
    <w:unhideWhenUsed/>
    <w:rsid w:val="00B35E10"/>
    <w:rPr>
      <w:color w:val="0000FF"/>
      <w:u w:val="single"/>
    </w:rPr>
  </w:style>
  <w:style w:type="table" w:styleId="a6">
    <w:name w:val="Table Grid"/>
    <w:basedOn w:val="a1"/>
    <w:uiPriority w:val="59"/>
    <w:rsid w:val="0032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000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6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70D8F06D2F5BAE771C7806CB6E17E5584EDDDC25194202CF15CC63B0A2s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AC20-B338-4882-A397-F321031F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2021-08-19T11:28:00Z</cp:lastPrinted>
  <dcterms:created xsi:type="dcterms:W3CDTF">2021-05-20T12:04:00Z</dcterms:created>
  <dcterms:modified xsi:type="dcterms:W3CDTF">2021-08-19T11:28:00Z</dcterms:modified>
</cp:coreProperties>
</file>